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9E" w:rsidRDefault="00ED2A68" w:rsidP="008E01EE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ALPHA EPSILON STATE</w:t>
      </w:r>
      <w:r>
        <w:rPr>
          <w:rFonts w:ascii="Times New Roman" w:hAnsi="Times New Roman"/>
          <w:b/>
          <w:sz w:val="28"/>
        </w:rPr>
        <w:cr/>
        <w:t>GOLDEN KEY REQUIREMENTS</w:t>
      </w:r>
      <w:r w:rsidR="006929C1">
        <w:rPr>
          <w:rFonts w:ascii="Times New Roman" w:hAnsi="Times New Roman"/>
          <w:b/>
          <w:sz w:val="28"/>
        </w:rPr>
        <w:t xml:space="preserve"> </w:t>
      </w:r>
      <w:r w:rsidR="00E3493E">
        <w:rPr>
          <w:rFonts w:ascii="Times New Roman" w:hAnsi="Times New Roman"/>
          <w:b/>
          <w:sz w:val="28"/>
        </w:rPr>
        <w:t>2016-18</w:t>
      </w:r>
    </w:p>
    <w:p w:rsidR="003A3B1A" w:rsidRDefault="00ED2A68" w:rsidP="008F7255">
      <w:pPr>
        <w:spacing w:line="360" w:lineRule="auto"/>
        <w:rPr>
          <w:rFonts w:ascii="Times New Roman" w:hAnsi="Times New Roman"/>
        </w:rPr>
      </w:pPr>
      <w:r w:rsidRPr="004659D3">
        <w:rPr>
          <w:rFonts w:ascii="Times New Roman" w:hAnsi="Times New Roman"/>
        </w:rPr>
        <w:cr/>
        <w:t>Chapters receiving the Golden Key, Honors, or Honorable Mention designation have worked hard throughout the president’s biennium and have a feeling of pride and accomplishment as they are honored.  The certificates will be presented at the Honors Breakfast at the Alpha Epsilon State Convention.</w:t>
      </w:r>
      <w:r w:rsidRPr="004659D3">
        <w:rPr>
          <w:rFonts w:ascii="Times New Roman" w:hAnsi="Times New Roman"/>
        </w:rPr>
        <w:cr/>
      </w:r>
      <w:r w:rsidRPr="004659D3">
        <w:rPr>
          <w:rFonts w:ascii="Times New Roman" w:hAnsi="Times New Roman"/>
        </w:rPr>
        <w:cr/>
        <w:t xml:space="preserve">To receive one of the awards, </w:t>
      </w:r>
      <w:r w:rsidRPr="004659D3">
        <w:rPr>
          <w:rFonts w:ascii="Times New Roman" w:hAnsi="Times New Roman"/>
          <w:u w:val="single"/>
        </w:rPr>
        <w:t>all key points must be met</w:t>
      </w:r>
      <w:r w:rsidRPr="004659D3">
        <w:rPr>
          <w:rFonts w:ascii="Times New Roman" w:hAnsi="Times New Roman"/>
        </w:rPr>
        <w:t>.  T</w:t>
      </w:r>
      <w:r w:rsidR="00D12D52" w:rsidRPr="004659D3">
        <w:rPr>
          <w:rFonts w:ascii="Times New Roman" w:hAnsi="Times New Roman"/>
        </w:rPr>
        <w:t>hese points are as follows:</w:t>
      </w:r>
      <w:r w:rsidR="00D12D52" w:rsidRPr="004659D3">
        <w:rPr>
          <w:rFonts w:ascii="Times New Roman" w:hAnsi="Times New Roman"/>
        </w:rPr>
        <w:cr/>
      </w:r>
      <w:r w:rsidR="008F7255">
        <w:rPr>
          <w:rFonts w:ascii="Times New Roman" w:hAnsi="Times New Roman"/>
        </w:rPr>
        <w:t xml:space="preserve">           </w:t>
      </w:r>
      <w:r w:rsidR="00F44B35" w:rsidRPr="004659D3">
        <w:rPr>
          <w:rFonts w:ascii="Times New Roman" w:hAnsi="Times New Roman"/>
        </w:rPr>
        <w:t>1.</w:t>
      </w:r>
      <w:r w:rsidR="00CC53E2" w:rsidRPr="004659D3">
        <w:rPr>
          <w:rFonts w:ascii="Times New Roman" w:hAnsi="Times New Roman"/>
        </w:rPr>
        <w:t xml:space="preserve">  </w:t>
      </w:r>
      <w:r w:rsidR="00EF0601" w:rsidRPr="004659D3">
        <w:rPr>
          <w:rFonts w:ascii="Times New Roman" w:hAnsi="Times New Roman"/>
        </w:rPr>
        <w:t>Chapter</w:t>
      </w:r>
      <w:r w:rsidRPr="004659D3">
        <w:rPr>
          <w:rFonts w:ascii="Times New Roman" w:hAnsi="Times New Roman"/>
        </w:rPr>
        <w:t xml:space="preserve"> yearbooks must be mailed to the state</w:t>
      </w:r>
      <w:r w:rsidR="00EF0601" w:rsidRPr="004659D3">
        <w:rPr>
          <w:rFonts w:ascii="Times New Roman" w:hAnsi="Times New Roman"/>
        </w:rPr>
        <w:t xml:space="preserve"> president, </w:t>
      </w:r>
      <w:r w:rsidRPr="004659D3">
        <w:rPr>
          <w:rFonts w:ascii="Times New Roman" w:hAnsi="Times New Roman"/>
        </w:rPr>
        <w:t>Educational Excellence</w:t>
      </w:r>
      <w:r w:rsidR="003A3B1A">
        <w:rPr>
          <w:rFonts w:ascii="Times New Roman" w:hAnsi="Times New Roman"/>
        </w:rPr>
        <w:t xml:space="preserve"> </w:t>
      </w:r>
    </w:p>
    <w:p w:rsidR="007C219E" w:rsidRPr="004659D3" w:rsidRDefault="003A3B1A" w:rsidP="008F725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="00212C24">
        <w:rPr>
          <w:rFonts w:ascii="Times New Roman" w:hAnsi="Times New Roman"/>
        </w:rPr>
        <w:t>Chairman and</w:t>
      </w:r>
      <w:r w:rsidR="00F81AEE">
        <w:rPr>
          <w:rFonts w:ascii="Times New Roman" w:hAnsi="Times New Roman"/>
        </w:rPr>
        <w:t xml:space="preserve"> state chapter liaison by November 1</w:t>
      </w:r>
      <w:r w:rsidR="00F81AEE" w:rsidRPr="00F81AEE">
        <w:rPr>
          <w:rFonts w:ascii="Times New Roman" w:hAnsi="Times New Roman"/>
          <w:vertAlign w:val="superscript"/>
        </w:rPr>
        <w:t>st</w:t>
      </w:r>
      <w:r w:rsidR="00F81AEE">
        <w:rPr>
          <w:rFonts w:ascii="Times New Roman" w:hAnsi="Times New Roman"/>
        </w:rPr>
        <w:t>.</w:t>
      </w:r>
      <w:proofErr w:type="gramEnd"/>
      <w:r w:rsidR="00212C24">
        <w:rPr>
          <w:rFonts w:ascii="Times New Roman" w:hAnsi="Times New Roman"/>
        </w:rPr>
        <w:t xml:space="preserve"> </w:t>
      </w:r>
      <w:r w:rsidR="009C396F">
        <w:rPr>
          <w:rFonts w:ascii="Times New Roman" w:hAnsi="Times New Roman"/>
        </w:rPr>
        <w:t xml:space="preserve"> </w:t>
      </w:r>
      <w:r w:rsidR="005B579F">
        <w:rPr>
          <w:rFonts w:ascii="Times New Roman" w:hAnsi="Times New Roman"/>
        </w:rPr>
        <w:t xml:space="preserve">        </w:t>
      </w:r>
      <w:r w:rsidR="00DD4183">
        <w:rPr>
          <w:rFonts w:ascii="Times New Roman" w:hAnsi="Times New Roman"/>
        </w:rPr>
        <w:t xml:space="preserve">                                 </w:t>
      </w:r>
      <w:r w:rsidR="00ED2A68" w:rsidRPr="004659D3">
        <w:rPr>
          <w:rFonts w:ascii="Times New Roman" w:hAnsi="Times New Roman"/>
        </w:rPr>
        <w:t xml:space="preserve"> </w:t>
      </w:r>
      <w:r w:rsidR="005B579F">
        <w:rPr>
          <w:rFonts w:ascii="Times New Roman" w:hAnsi="Times New Roman"/>
        </w:rPr>
        <w:t xml:space="preserve">     </w:t>
      </w:r>
    </w:p>
    <w:p w:rsidR="00745624" w:rsidRDefault="00ED2A68" w:rsidP="008E01EE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2.  The appropriate chapter reports must be filed with the state counterparts by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February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3.  The chapter must have been represented at th</w:t>
      </w:r>
      <w:r w:rsidR="00FF0003">
        <w:rPr>
          <w:rFonts w:ascii="Times New Roman" w:hAnsi="Times New Roman"/>
        </w:rPr>
        <w:t xml:space="preserve">e two state executive board </w:t>
      </w:r>
      <w:r w:rsidR="00FF0003">
        <w:rPr>
          <w:rFonts w:ascii="Times New Roman" w:hAnsi="Times New Roman"/>
        </w:rPr>
        <w:tab/>
      </w:r>
      <w:r w:rsidR="00FF0003">
        <w:rPr>
          <w:rFonts w:ascii="Times New Roman" w:hAnsi="Times New Roman"/>
        </w:rPr>
        <w:tab/>
      </w:r>
      <w:r w:rsidR="00FF0003">
        <w:rPr>
          <w:rFonts w:ascii="Times New Roman" w:hAnsi="Times New Roman"/>
        </w:rPr>
        <w:tab/>
      </w:r>
      <w:r>
        <w:rPr>
          <w:rFonts w:ascii="Times New Roman" w:hAnsi="Times New Roman"/>
        </w:rPr>
        <w:t>meetings by the chapter president or her designee.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4.  There must have been at least two chapter executi</w:t>
      </w:r>
      <w:r w:rsidR="00FF0003">
        <w:rPr>
          <w:rFonts w:ascii="Times New Roman" w:hAnsi="Times New Roman"/>
        </w:rPr>
        <w:t xml:space="preserve">ve board meetings during the </w:t>
      </w:r>
      <w:r w:rsidR="00FF0003">
        <w:rPr>
          <w:rFonts w:ascii="Times New Roman" w:hAnsi="Times New Roman"/>
        </w:rPr>
        <w:tab/>
      </w:r>
      <w:r w:rsidR="00FF0003">
        <w:rPr>
          <w:rFonts w:ascii="Times New Roman" w:hAnsi="Times New Roman"/>
        </w:rPr>
        <w:tab/>
      </w:r>
      <w:r>
        <w:rPr>
          <w:rFonts w:ascii="Times New Roman" w:hAnsi="Times New Roman"/>
        </w:rPr>
        <w:t>year.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5.  Reports and informative handouts must have been channeled to chapter members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officers through the president.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6.  An </w:t>
      </w:r>
      <w:r>
        <w:rPr>
          <w:rFonts w:ascii="Times New Roman" w:hAnsi="Times New Roman"/>
          <w:u w:val="single"/>
        </w:rPr>
        <w:t>International Educational Excellence project</w:t>
      </w:r>
      <w:r>
        <w:rPr>
          <w:rFonts w:ascii="Times New Roman" w:hAnsi="Times New Roman"/>
        </w:rPr>
        <w:t xml:space="preserve"> (Schools for Africa and/or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Support for Early Career Educators) must have been used in chapter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program planning.  It should be evidenced in the chapter yearbook.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  <w:t>In addition to the six required key points, polish points must be earned.  For Golden Key designation, all 7 polish points; for Honor, 4-5 polish points; for Honorable Mention</w:t>
      </w:r>
      <w:proofErr w:type="gramStart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cr/>
        <w:t>0</w:t>
      </w:r>
      <w:proofErr w:type="gramEnd"/>
      <w:r>
        <w:rPr>
          <w:rFonts w:ascii="Times New Roman" w:hAnsi="Times New Roman"/>
        </w:rPr>
        <w:t>-3 polish points.  These polish points are as follows: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1.  The chapter must have been represented at the State Convention/Conference with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someone besides a state officer/committee chairman and the chapter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president.</w:t>
      </w:r>
      <w:r>
        <w:rPr>
          <w:rFonts w:ascii="Times New Roman" w:hAnsi="Times New Roman"/>
        </w:rPr>
        <w:cr/>
      </w:r>
      <w:bookmarkStart w:id="0" w:name="_GoBack"/>
      <w:bookmarkEnd w:id="0"/>
      <w:r>
        <w:rPr>
          <w:rFonts w:ascii="Times New Roman" w:hAnsi="Times New Roman"/>
        </w:rPr>
        <w:lastRenderedPageBreak/>
        <w:tab/>
        <w:t xml:space="preserve">2.  The chapter must have been represented at the International Convention or 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Regional Conference by someone other than a state officer/committee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chairman.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3.  The chapter must publish at least four newsletters yearly with a copy of each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issue being mailed to the editor of </w:t>
      </w:r>
      <w:r>
        <w:rPr>
          <w:rFonts w:ascii="Times New Roman" w:hAnsi="Times New Roman"/>
          <w:i/>
        </w:rPr>
        <w:t xml:space="preserve">The Hoosier </w:t>
      </w:r>
      <w:proofErr w:type="spellStart"/>
      <w:r>
        <w:rPr>
          <w:rFonts w:ascii="Times New Roman" w:hAnsi="Times New Roman"/>
          <w:i/>
        </w:rPr>
        <w:t>Newsette</w:t>
      </w:r>
      <w:proofErr w:type="spellEnd"/>
      <w:r>
        <w:rPr>
          <w:rFonts w:ascii="Times New Roman" w:hAnsi="Times New Roman"/>
        </w:rPr>
        <w:t xml:space="preserve">, the State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President, and the State Communications/Publicity Committee Chairman.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4.  A minimum of the five chapter meetings must be held each year.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5.  The chapter must hold an orientation session for chapter initiates prior to </w:t>
      </w:r>
      <w:r w:rsidR="00140BFB">
        <w:rPr>
          <w:rFonts w:ascii="Times New Roman" w:hAnsi="Times New Roman"/>
        </w:rPr>
        <w:t xml:space="preserve">the </w:t>
      </w:r>
      <w:r w:rsidR="00140BFB">
        <w:rPr>
          <w:rFonts w:ascii="Times New Roman" w:hAnsi="Times New Roman"/>
        </w:rPr>
        <w:tab/>
      </w:r>
      <w:r w:rsidR="00140BFB">
        <w:rPr>
          <w:rFonts w:ascii="Times New Roman" w:hAnsi="Times New Roman"/>
        </w:rPr>
        <w:tab/>
      </w:r>
      <w:r w:rsidR="00140BFB">
        <w:rPr>
          <w:rFonts w:ascii="Times New Roman" w:hAnsi="Times New Roman"/>
        </w:rPr>
        <w:tab/>
        <w:t>initiation ceremony.</w:t>
      </w:r>
      <w:r w:rsidR="00140BFB">
        <w:rPr>
          <w:rFonts w:ascii="Times New Roman" w:hAnsi="Times New Roman"/>
        </w:rPr>
        <w:cr/>
      </w:r>
      <w:r w:rsidR="00140BF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6.  To ensure strong, properly trained officers to continue the work of DKG,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chapter must have representation at five (5) of the six (6) sessions offered at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June </w:t>
      </w:r>
      <w:r>
        <w:rPr>
          <w:rFonts w:ascii="Times New Roman" w:hAnsi="Times New Roman"/>
          <w:u w:val="single"/>
        </w:rPr>
        <w:t>C</w:t>
      </w:r>
      <w:r>
        <w:rPr>
          <w:rFonts w:ascii="Times New Roman" w:hAnsi="Times New Roman"/>
        </w:rPr>
        <w:t xml:space="preserve">ommittee </w:t>
      </w:r>
      <w:r>
        <w:rPr>
          <w:rFonts w:ascii="Times New Roman" w:hAnsi="Times New Roman"/>
          <w:u w:val="single"/>
        </w:rPr>
        <w:t>C</w:t>
      </w:r>
      <w:r>
        <w:rPr>
          <w:rFonts w:ascii="Times New Roman" w:hAnsi="Times New Roman"/>
        </w:rPr>
        <w:t>hairmen/</w:t>
      </w:r>
      <w:r>
        <w:rPr>
          <w:rFonts w:ascii="Times New Roman" w:hAnsi="Times New Roman"/>
          <w:u w:val="single"/>
        </w:rPr>
        <w:t>O</w:t>
      </w:r>
      <w:r>
        <w:rPr>
          <w:rFonts w:ascii="Times New Roman" w:hAnsi="Times New Roman"/>
        </w:rPr>
        <w:t xml:space="preserve">fficer </w:t>
      </w:r>
      <w:r>
        <w:rPr>
          <w:rFonts w:ascii="Times New Roman" w:hAnsi="Times New Roman"/>
          <w:u w:val="single"/>
        </w:rPr>
        <w:t>T</w:t>
      </w:r>
      <w:r>
        <w:rPr>
          <w:rFonts w:ascii="Times New Roman" w:hAnsi="Times New Roman"/>
        </w:rPr>
        <w:t xml:space="preserve">raining Session (CCOT) held at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end</w:t>
      </w:r>
      <w:r>
        <w:rPr>
          <w:rFonts w:ascii="Times New Roman" w:hAnsi="Times New Roman"/>
        </w:rPr>
        <w:t xml:space="preserve"> of the biennium for which the Golden Key application is being made.</w:t>
      </w:r>
      <w:r w:rsidR="007939A9">
        <w:rPr>
          <w:rFonts w:ascii="Times New Roman" w:hAnsi="Times New Roman"/>
          <w:b/>
        </w:rPr>
        <w:t xml:space="preserve">The last task </w:t>
      </w:r>
      <w:r w:rsidR="00557BCA">
        <w:rPr>
          <w:rFonts w:ascii="Times New Roman" w:hAnsi="Times New Roman"/>
          <w:b/>
        </w:rPr>
        <w:t xml:space="preserve">   </w:t>
      </w:r>
    </w:p>
    <w:p w:rsidR="007C219E" w:rsidRPr="00557BCA" w:rsidRDefault="00745624" w:rsidP="008E01EE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proofErr w:type="gramStart"/>
      <w:r>
        <w:rPr>
          <w:rFonts w:ascii="Times New Roman" w:hAnsi="Times New Roman"/>
          <w:b/>
        </w:rPr>
        <w:t>of</w:t>
      </w:r>
      <w:proofErr w:type="gramEnd"/>
      <w:r>
        <w:rPr>
          <w:rFonts w:ascii="Times New Roman" w:hAnsi="Times New Roman"/>
          <w:b/>
        </w:rPr>
        <w:t xml:space="preserve"> the outgoing president is to see that the incoming officers </w:t>
      </w:r>
      <w:r w:rsidR="003F1486">
        <w:rPr>
          <w:rFonts w:ascii="Times New Roman" w:hAnsi="Times New Roman"/>
          <w:b/>
        </w:rPr>
        <w:t>are attending.</w:t>
      </w:r>
      <w:r w:rsidR="00ED2A68">
        <w:rPr>
          <w:rFonts w:ascii="Times New Roman" w:hAnsi="Times New Roman"/>
          <w:b/>
        </w:rPr>
        <w:cr/>
      </w:r>
      <w:r w:rsidR="00D53E89">
        <w:rPr>
          <w:rFonts w:ascii="Times New Roman" w:hAnsi="Times New Roman"/>
          <w:b/>
        </w:rPr>
        <w:t xml:space="preserve">             </w:t>
      </w:r>
      <w:r w:rsidR="00ED2A68">
        <w:rPr>
          <w:rFonts w:ascii="Times New Roman" w:hAnsi="Times New Roman"/>
        </w:rPr>
        <w:t xml:space="preserve">7.  The chapter must have a service project which furthers at least one of the </w:t>
      </w:r>
      <w:r w:rsidR="00ED2A68">
        <w:rPr>
          <w:rFonts w:ascii="Times New Roman" w:hAnsi="Times New Roman"/>
        </w:rPr>
        <w:tab/>
      </w:r>
      <w:r w:rsidR="00ED2A68">
        <w:rPr>
          <w:rFonts w:ascii="Times New Roman" w:hAnsi="Times New Roman"/>
        </w:rPr>
        <w:tab/>
      </w:r>
      <w:r w:rsidR="00ED2A68">
        <w:rPr>
          <w:rFonts w:ascii="Times New Roman" w:hAnsi="Times New Roman"/>
        </w:rPr>
        <w:tab/>
      </w:r>
      <w:r w:rsidR="00D53E89">
        <w:rPr>
          <w:rFonts w:ascii="Times New Roman" w:hAnsi="Times New Roman"/>
        </w:rPr>
        <w:t xml:space="preserve"> </w:t>
      </w:r>
      <w:r w:rsidR="00ED2A68">
        <w:rPr>
          <w:rFonts w:ascii="Times New Roman" w:hAnsi="Times New Roman"/>
        </w:rPr>
        <w:t>Purposes of the Society.</w:t>
      </w:r>
      <w:r w:rsidR="00ED2A68">
        <w:rPr>
          <w:rFonts w:ascii="Times New Roman" w:hAnsi="Times New Roman"/>
        </w:rPr>
        <w:cr/>
      </w:r>
      <w:r w:rsidR="00ED2A68">
        <w:rPr>
          <w:rFonts w:ascii="Times New Roman" w:hAnsi="Times New Roman"/>
        </w:rPr>
        <w:cr/>
        <w:t xml:space="preserve">An application must be completed as the president’s biennium is ending and submitted to the State Membership Chairman with a postmark no later </w:t>
      </w:r>
      <w:r w:rsidR="00D53E89">
        <w:rPr>
          <w:rFonts w:ascii="Times New Roman" w:hAnsi="Times New Roman"/>
        </w:rPr>
        <w:t xml:space="preserve">than June 30, </w:t>
      </w:r>
      <w:r w:rsidR="00B86519">
        <w:rPr>
          <w:rFonts w:ascii="Times New Roman" w:hAnsi="Times New Roman"/>
        </w:rPr>
        <w:t>2018</w:t>
      </w:r>
      <w:r w:rsidR="00ED2A68">
        <w:rPr>
          <w:rFonts w:ascii="Times New Roman" w:hAnsi="Times New Roman"/>
        </w:rPr>
        <w:t xml:space="preserve"> in order for the chapter to be considered for a certificat</w:t>
      </w:r>
      <w:r w:rsidR="00B86519">
        <w:rPr>
          <w:rFonts w:ascii="Times New Roman" w:hAnsi="Times New Roman"/>
        </w:rPr>
        <w:t>e.</w:t>
      </w:r>
      <w:r w:rsidR="00B86519">
        <w:rPr>
          <w:rFonts w:ascii="Times New Roman" w:hAnsi="Times New Roman"/>
        </w:rPr>
        <w:cr/>
      </w:r>
      <w:r w:rsidR="00B86519">
        <w:rPr>
          <w:rFonts w:ascii="Times New Roman" w:hAnsi="Times New Roman"/>
        </w:rPr>
        <w:cr/>
      </w:r>
      <w:r w:rsidR="00B86519">
        <w:rPr>
          <w:rFonts w:ascii="Times New Roman" w:hAnsi="Times New Roman"/>
        </w:rPr>
        <w:cr/>
      </w:r>
      <w:r w:rsidR="00B86519">
        <w:rPr>
          <w:rFonts w:ascii="Times New Roman" w:hAnsi="Times New Roman"/>
        </w:rPr>
        <w:tab/>
      </w:r>
      <w:r w:rsidR="00B86519">
        <w:rPr>
          <w:rFonts w:ascii="Times New Roman" w:hAnsi="Times New Roman"/>
        </w:rPr>
        <w:tab/>
      </w:r>
      <w:r w:rsidR="00B86519">
        <w:rPr>
          <w:rFonts w:ascii="Times New Roman" w:hAnsi="Times New Roman"/>
        </w:rPr>
        <w:tab/>
      </w:r>
      <w:r w:rsidR="00B86519">
        <w:rPr>
          <w:rFonts w:ascii="Times New Roman" w:hAnsi="Times New Roman"/>
        </w:rPr>
        <w:tab/>
      </w:r>
      <w:r w:rsidR="00B86519">
        <w:rPr>
          <w:rFonts w:ascii="Times New Roman" w:hAnsi="Times New Roman"/>
        </w:rPr>
        <w:tab/>
      </w:r>
      <w:r w:rsidR="00B86519">
        <w:rPr>
          <w:rFonts w:ascii="Times New Roman" w:hAnsi="Times New Roman"/>
        </w:rPr>
        <w:tab/>
      </w:r>
      <w:r w:rsidR="00B86519">
        <w:rPr>
          <w:rFonts w:ascii="Times New Roman" w:hAnsi="Times New Roman"/>
        </w:rPr>
        <w:tab/>
      </w:r>
      <w:r w:rsidR="00B86519">
        <w:rPr>
          <w:rFonts w:ascii="Times New Roman" w:hAnsi="Times New Roman"/>
        </w:rPr>
        <w:tab/>
      </w:r>
      <w:r w:rsidR="00B86519">
        <w:rPr>
          <w:rFonts w:ascii="Times New Roman" w:hAnsi="Times New Roman"/>
        </w:rPr>
        <w:tab/>
      </w:r>
      <w:r w:rsidR="00B86519">
        <w:rPr>
          <w:rFonts w:ascii="Times New Roman" w:hAnsi="Times New Roman"/>
        </w:rPr>
        <w:tab/>
      </w:r>
    </w:p>
    <w:p w:rsidR="007C219E" w:rsidRDefault="007C219E" w:rsidP="008E01EE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/>
        </w:rPr>
      </w:pPr>
    </w:p>
    <w:p w:rsidR="00ED2A68" w:rsidRDefault="00ED2A68" w:rsidP="008E01E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</w:p>
    <w:sectPr w:rsidR="00ED2A68" w:rsidSect="002E384C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5F" w:rsidRDefault="0097055F" w:rsidP="003F1486">
      <w:r>
        <w:separator/>
      </w:r>
    </w:p>
  </w:endnote>
  <w:endnote w:type="continuationSeparator" w:id="0">
    <w:p w:rsidR="0097055F" w:rsidRDefault="0097055F" w:rsidP="003F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86" w:rsidRDefault="00E94179">
    <w:pPr>
      <w:pStyle w:val="Footer"/>
    </w:pPr>
    <w:r>
      <w:t>Golden Key Requirements</w:t>
    </w:r>
    <w:r w:rsidR="005D4A4A">
      <w:t xml:space="preserve"> </w:t>
    </w:r>
    <w:r w:rsidR="003340E9">
      <w:t>2016-18</w:t>
    </w:r>
    <w:r>
      <w:tab/>
    </w:r>
    <w:r>
      <w:tab/>
      <w:t>6/1/2016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5F" w:rsidRDefault="0097055F" w:rsidP="003F1486">
      <w:r>
        <w:separator/>
      </w:r>
    </w:p>
  </w:footnote>
  <w:footnote w:type="continuationSeparator" w:id="0">
    <w:p w:rsidR="0097055F" w:rsidRDefault="0097055F" w:rsidP="003F1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34EE1"/>
    <w:multiLevelType w:val="hybridMultilevel"/>
    <w:tmpl w:val="9B42DA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41D"/>
    <w:rsid w:val="00080F33"/>
    <w:rsid w:val="00105529"/>
    <w:rsid w:val="00140BFB"/>
    <w:rsid w:val="00212C24"/>
    <w:rsid w:val="00267524"/>
    <w:rsid w:val="002E384C"/>
    <w:rsid w:val="002F05B8"/>
    <w:rsid w:val="003340E9"/>
    <w:rsid w:val="003A3B1A"/>
    <w:rsid w:val="003F1486"/>
    <w:rsid w:val="0045139F"/>
    <w:rsid w:val="004659D3"/>
    <w:rsid w:val="00543644"/>
    <w:rsid w:val="005458E1"/>
    <w:rsid w:val="00557BCA"/>
    <w:rsid w:val="005B579F"/>
    <w:rsid w:val="005D4A4A"/>
    <w:rsid w:val="006929C1"/>
    <w:rsid w:val="00745624"/>
    <w:rsid w:val="007939A9"/>
    <w:rsid w:val="007C219E"/>
    <w:rsid w:val="0080318D"/>
    <w:rsid w:val="008E01EE"/>
    <w:rsid w:val="008F7255"/>
    <w:rsid w:val="0097055F"/>
    <w:rsid w:val="009C396F"/>
    <w:rsid w:val="00B86519"/>
    <w:rsid w:val="00C45CB8"/>
    <w:rsid w:val="00C53783"/>
    <w:rsid w:val="00CC53E2"/>
    <w:rsid w:val="00D12D52"/>
    <w:rsid w:val="00D3541D"/>
    <w:rsid w:val="00D53E89"/>
    <w:rsid w:val="00D839E4"/>
    <w:rsid w:val="00DD4183"/>
    <w:rsid w:val="00E3493E"/>
    <w:rsid w:val="00E94179"/>
    <w:rsid w:val="00ED2A68"/>
    <w:rsid w:val="00EF0601"/>
    <w:rsid w:val="00F44B35"/>
    <w:rsid w:val="00F81AEE"/>
    <w:rsid w:val="00FD0F75"/>
    <w:rsid w:val="00FF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4C"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86"/>
    <w:rPr>
      <w:rFonts w:ascii="Arial" w:eastAsia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1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86"/>
    <w:rPr>
      <w:rFonts w:ascii="Arial" w:eastAsia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>home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KEY REQUIREMENTS</dc:title>
  <dc:creator>Jo Ann Manes</dc:creator>
  <cp:lastModifiedBy>Betty Boop</cp:lastModifiedBy>
  <cp:revision>2</cp:revision>
  <dcterms:created xsi:type="dcterms:W3CDTF">2016-06-03T13:59:00Z</dcterms:created>
  <dcterms:modified xsi:type="dcterms:W3CDTF">2016-06-03T13:59:00Z</dcterms:modified>
</cp:coreProperties>
</file>